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石家庄高新区集中安置区棚户区改造项目热力引入工程“10·27”较大坍塌事故调查报告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原文链接：https://yjglj.sjz.gov.cn/columns/75da341e-f619-4639-97a4-1389063547fa/202407/17/97432e52-684b-456c-a887-276ca19396e5.html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