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【事故调查报告】宿马园区马钢智信资源科技有限公司“2·28”容器爆炸事故调查报告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来源：宿州市应急管理局　宿州市应急管理局·事故调查报告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原文链接：https://safety.ahsz.gov.cn/public/2655629/195695671.html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浏览量： 字号大小：【 大 中 小 】 打印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760803383/202506-00014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其他,医疗、气象、应急,安全生产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2025-06-24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2025-06-24 10:01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【事故调查报告】宿马园区马钢智信资源科技有限公司“2·28”容器爆炸事故调查报告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760803383/202506-00014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其他,医疗、气象、应急,安全生产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2025-06-24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2025-06-24 10:01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【事故调查报告】宿马园区马钢智信资源科技有限公司“2·28”容器爆炸事故调查报告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760803383/202506-00014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2025-06-24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2025-06-24 10:01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【事故调查报告】宿马园区马钢智信资源科技有限公司“2·28”容器爆炸事故调查报告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政策咨询电话：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</w:tbl>
    <w:p/>
    <w:p>
      <w:pPr>
        <w:pStyle w:val="Heading1"/>
      </w:pPr>
      <w:r>
        <w:t xml:space="preserve">【事故调查报告】宿马园区马钢智信资源科技有限公司“2·28”容器爆炸事故调查报告 </w:t>
      </w:r>
    </w:p>
    <w:p>
      <w:pPr>
        <w:spacing w:line="360" w:lineRule="auto" w:before="60" w:after="60"/>
        <w:ind w:firstLine="480"/>
      </w:pPr>
      <w:r>
        <w:t xml:space="preserve">来源：宿州市应急管理局 浏览量： 发表时间：2025-06-24 10:01 编辑：宿州信息公开025</w:t>
      </w:r>
    </w:p>
    <w:p>
      <w:pPr>
        <w:spacing w:line="360" w:lineRule="auto" w:before="60" w:after="60"/>
        <w:ind w:firstLine="480"/>
      </w:pPr>
      <w:r>
        <w:t xml:space="preserve"> 字号大小：【 大 中 小 】 打印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